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D9" w:rsidRDefault="00A218D9" w:rsidP="00A218D9">
      <w:pPr>
        <w:pStyle w:val="Normal1"/>
        <w:widowControl w:val="0"/>
        <w:jc w:val="both"/>
        <w:rPr>
          <w:lang w:val="ru-RU"/>
        </w:rPr>
      </w:pPr>
      <w:bookmarkStart w:id="0" w:name="_GoBack"/>
      <w:bookmarkEnd w:id="0"/>
      <w:r>
        <w:rPr>
          <w:b/>
          <w:color w:val="333333"/>
          <w:sz w:val="24"/>
          <w:szCs w:val="24"/>
          <w:highlight w:val="white"/>
          <w:lang w:val="ru-RU"/>
        </w:rPr>
        <w:t>САВЕЗ СТУДЕНАТА БЕОГРАДА У САРАДЊИ СА ШКОЛОМ ЗА СТРАНЕ ЈЕЗИКЕ „КОНТЕКСТ“ РАСПИСУЈЕ КОНКУРС</w:t>
      </w:r>
    </w:p>
    <w:p w:rsidR="00A218D9" w:rsidRDefault="00A218D9" w:rsidP="00A218D9">
      <w:pPr>
        <w:pStyle w:val="Normal1"/>
        <w:widowControl w:val="0"/>
        <w:jc w:val="both"/>
        <w:rPr>
          <w:lang w:val="ru-RU"/>
        </w:rPr>
      </w:pPr>
      <w:r>
        <w:rPr>
          <w:b/>
          <w:color w:val="333333"/>
          <w:sz w:val="24"/>
          <w:szCs w:val="24"/>
          <w:highlight w:val="white"/>
          <w:u w:val="single"/>
          <w:lang w:val="ru-RU"/>
        </w:rPr>
        <w:t>ЗА ДОДЕЛУ</w:t>
      </w:r>
      <w:r w:rsidR="00B24A6A" w:rsidRPr="00B24A6A">
        <w:rPr>
          <w:b/>
          <w:color w:val="333333"/>
          <w:sz w:val="24"/>
          <w:szCs w:val="24"/>
          <w:highlight w:val="white"/>
          <w:u w:val="single"/>
          <w:lang w:val="ru-RU"/>
        </w:rPr>
        <w:t xml:space="preserve"> 20</w:t>
      </w:r>
      <w:r>
        <w:rPr>
          <w:b/>
          <w:color w:val="333333"/>
          <w:sz w:val="24"/>
          <w:szCs w:val="24"/>
          <w:highlight w:val="white"/>
          <w:u w:val="single"/>
          <w:lang w:val="ru-RU"/>
        </w:rPr>
        <w:t xml:space="preserve"> СТИПЕНДИЈА ЗА БЕСПЛАТН</w:t>
      </w:r>
      <w:r>
        <w:rPr>
          <w:b/>
          <w:color w:val="333333"/>
          <w:sz w:val="24"/>
          <w:szCs w:val="24"/>
          <w:highlight w:val="white"/>
          <w:u w:val="single"/>
        </w:rPr>
        <w:t>O</w:t>
      </w:r>
      <w:r>
        <w:rPr>
          <w:b/>
          <w:color w:val="333333"/>
          <w:sz w:val="24"/>
          <w:szCs w:val="24"/>
          <w:highlight w:val="white"/>
          <w:u w:val="single"/>
          <w:lang w:val="ru-RU"/>
        </w:rPr>
        <w:t xml:space="preserve"> УЧЕЊЕ СТРАНИХ ЈЕЗИКА</w:t>
      </w:r>
    </w:p>
    <w:p w:rsidR="00E51E5D" w:rsidRDefault="00E51E5D" w:rsidP="005D3C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13BB5" w:rsidRPr="00C428C9" w:rsidRDefault="00060398" w:rsidP="005D3C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Једанесту</w:t>
      </w:r>
      <w:r w:rsidR="005D3CDF" w:rsidRPr="00C428C9">
        <w:rPr>
          <w:rFonts w:ascii="Arial" w:hAnsi="Arial" w:cs="Arial"/>
          <w:sz w:val="24"/>
          <w:szCs w:val="24"/>
          <w:lang w:val="ru-RU"/>
        </w:rPr>
        <w:t xml:space="preserve"> годину за редом Савез студената Београда и школа за стране језике </w:t>
      </w:r>
      <w:r w:rsidR="00D33C56" w:rsidRPr="00D33C56">
        <w:rPr>
          <w:rFonts w:ascii="Arial" w:hAnsi="Arial" w:cs="Arial"/>
          <w:sz w:val="24"/>
          <w:szCs w:val="24"/>
          <w:lang w:val="ru-RU"/>
        </w:rPr>
        <w:t>“</w:t>
      </w:r>
      <w:r w:rsidR="005D3CDF" w:rsidRPr="00C428C9">
        <w:rPr>
          <w:rFonts w:ascii="Arial" w:hAnsi="Arial" w:cs="Arial"/>
          <w:sz w:val="24"/>
          <w:szCs w:val="24"/>
          <w:lang w:val="ru-RU"/>
        </w:rPr>
        <w:t>Контекст</w:t>
      </w:r>
      <w:r w:rsidR="00D33C56" w:rsidRPr="00D33C56">
        <w:rPr>
          <w:rFonts w:ascii="Arial" w:hAnsi="Arial" w:cs="Arial"/>
          <w:sz w:val="24"/>
          <w:szCs w:val="24"/>
          <w:lang w:val="ru-RU"/>
        </w:rPr>
        <w:t>”</w:t>
      </w:r>
      <w:r w:rsidR="005D3CDF" w:rsidRPr="00C428C9">
        <w:rPr>
          <w:rFonts w:ascii="Arial" w:hAnsi="Arial" w:cs="Arial"/>
          <w:sz w:val="24"/>
          <w:szCs w:val="24"/>
          <w:lang w:val="ru-RU"/>
        </w:rPr>
        <w:t xml:space="preserve"> додељује стипендије ко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је обухватају целокупну цену </w:t>
      </w:r>
      <w:r w:rsidR="005D3CDF" w:rsidRPr="00C428C9">
        <w:rPr>
          <w:rFonts w:ascii="Arial" w:hAnsi="Arial" w:cs="Arial"/>
          <w:sz w:val="24"/>
          <w:szCs w:val="24"/>
          <w:lang w:val="ru-RU"/>
        </w:rPr>
        <w:t>курса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.У претходних </w:t>
      </w:r>
      <w:r>
        <w:rPr>
          <w:rFonts w:ascii="Arial" w:hAnsi="Arial" w:cs="Arial"/>
          <w:sz w:val="24"/>
          <w:szCs w:val="24"/>
          <w:lang w:val="sr-Latn-RS"/>
        </w:rPr>
        <w:t>дес</w:t>
      </w:r>
      <w:r w:rsidR="009531CE">
        <w:rPr>
          <w:rFonts w:ascii="Arial" w:hAnsi="Arial" w:cs="Arial"/>
          <w:sz w:val="24"/>
          <w:szCs w:val="24"/>
          <w:lang w:val="sr-Latn-RS"/>
        </w:rPr>
        <w:t>ет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 го</w:t>
      </w:r>
      <w:r w:rsidR="00D3129C">
        <w:rPr>
          <w:rFonts w:ascii="Arial" w:hAnsi="Arial" w:cs="Arial"/>
          <w:sz w:val="24"/>
          <w:szCs w:val="24"/>
          <w:lang w:val="ru-RU"/>
        </w:rPr>
        <w:t>дина на овај начин подељено је 5</w:t>
      </w:r>
      <w:r>
        <w:rPr>
          <w:rFonts w:ascii="Arial" w:hAnsi="Arial" w:cs="Arial"/>
          <w:sz w:val="24"/>
          <w:szCs w:val="24"/>
          <w:lang w:val="ru-RU"/>
        </w:rPr>
        <w:t>2</w:t>
      </w:r>
      <w:r w:rsidR="00D86E58">
        <w:rPr>
          <w:rFonts w:ascii="Arial" w:hAnsi="Arial" w:cs="Arial"/>
          <w:sz w:val="24"/>
          <w:szCs w:val="24"/>
          <w:lang w:val="sr-Latn-RS"/>
        </w:rPr>
        <w:t>5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 потпуних стипендија и преко </w:t>
      </w:r>
      <w:r>
        <w:rPr>
          <w:rFonts w:ascii="Arial" w:hAnsi="Arial" w:cs="Arial"/>
          <w:sz w:val="24"/>
          <w:szCs w:val="24"/>
          <w:lang w:val="ru-RU"/>
        </w:rPr>
        <w:t>60</w:t>
      </w:r>
      <w:r w:rsidR="00D3129C">
        <w:rPr>
          <w:rFonts w:ascii="Arial" w:hAnsi="Arial" w:cs="Arial"/>
          <w:sz w:val="24"/>
          <w:szCs w:val="24"/>
          <w:lang w:val="sr-Cyrl-RS"/>
        </w:rPr>
        <w:t>0</w:t>
      </w:r>
      <w:r w:rsidR="00D86E5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13BB5" w:rsidRPr="00C428C9">
        <w:rPr>
          <w:rFonts w:ascii="Arial" w:hAnsi="Arial" w:cs="Arial"/>
          <w:sz w:val="24"/>
          <w:szCs w:val="24"/>
          <w:lang w:val="ru-RU"/>
        </w:rPr>
        <w:t>стипендија које покривају цену од 30%</w:t>
      </w:r>
      <w:r w:rsidR="009531CE">
        <w:rPr>
          <w:rFonts w:ascii="Arial" w:hAnsi="Arial" w:cs="Arial"/>
          <w:sz w:val="24"/>
          <w:szCs w:val="24"/>
          <w:lang w:val="ru-RU"/>
        </w:rPr>
        <w:t xml:space="preserve"> попуста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5F1519" w:rsidRPr="00B24A6A" w:rsidRDefault="00313BB5" w:rsidP="005D3C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color w:val="333333"/>
          <w:sz w:val="24"/>
          <w:szCs w:val="24"/>
          <w:lang w:val="sr-Latn-RS"/>
        </w:rPr>
      </w:pPr>
      <w:r w:rsidRPr="00B24A6A">
        <w:rPr>
          <w:rFonts w:ascii="Arial" w:hAnsi="Arial" w:cs="Arial"/>
          <w:b/>
          <w:color w:val="333333"/>
          <w:sz w:val="24"/>
          <w:szCs w:val="24"/>
          <w:highlight w:val="white"/>
          <w:lang w:val="ru-RU"/>
        </w:rPr>
        <w:t>Право да конкуришу</w:t>
      </w:r>
      <w:r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 имају сви студенти високошколских установа чији је оснивач Република Србија и своју делатност обављају на територији града Београда, који студирају искључиво по Болоњском режиму и који су остварили више од 60 ЕСПБ(током дос</w:t>
      </w:r>
      <w:r w:rsidR="00D33C56"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>а</w:t>
      </w:r>
      <w:r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дашњег студирања а закључно са </w:t>
      </w:r>
      <w:r w:rsidR="00F35AC5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октобарским</w:t>
      </w:r>
      <w:r w:rsidRPr="00B24A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роком</w:t>
      </w:r>
      <w:r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>)</w:t>
      </w:r>
      <w:r w:rsidR="00D86E58"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>и са просечном оценом изнад 8.5</w:t>
      </w:r>
      <w:r w:rsidR="0018274B" w:rsidRPr="00B24A6A">
        <w:rPr>
          <w:rFonts w:ascii="Arial" w:hAnsi="Arial" w:cs="Arial"/>
          <w:b/>
          <w:color w:val="333333"/>
          <w:sz w:val="24"/>
          <w:szCs w:val="24"/>
          <w:lang w:val="sr-Latn-RS"/>
        </w:rPr>
        <w:t>.</w:t>
      </w:r>
    </w:p>
    <w:p w:rsidR="00A218D9" w:rsidRPr="00C428C9" w:rsidRDefault="00A218D9" w:rsidP="005D3C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C428C9">
        <w:rPr>
          <w:rFonts w:ascii="Arial" w:hAnsi="Arial" w:cs="Arial"/>
          <w:color w:val="333333"/>
          <w:sz w:val="24"/>
          <w:szCs w:val="24"/>
          <w:lang w:val="ru-RU"/>
        </w:rPr>
        <w:t>Пријављива</w:t>
      </w:r>
      <w:r w:rsidR="0084623B">
        <w:rPr>
          <w:rFonts w:ascii="Arial" w:hAnsi="Arial" w:cs="Arial"/>
          <w:color w:val="333333"/>
          <w:sz w:val="24"/>
          <w:szCs w:val="24"/>
          <w:lang w:val="ru-RU"/>
        </w:rPr>
        <w:t xml:space="preserve">ње кандидата ће трајати од </w:t>
      </w:r>
      <w:r w:rsidR="00060398">
        <w:rPr>
          <w:rFonts w:ascii="Arial" w:hAnsi="Arial" w:cs="Arial"/>
          <w:color w:val="333333"/>
          <w:sz w:val="24"/>
          <w:szCs w:val="24"/>
          <w:lang w:val="sr-Latn-RS"/>
        </w:rPr>
        <w:t>1</w:t>
      </w:r>
      <w:r w:rsidR="00D57984">
        <w:rPr>
          <w:rFonts w:ascii="Arial" w:hAnsi="Arial" w:cs="Arial"/>
          <w:color w:val="333333"/>
          <w:sz w:val="24"/>
          <w:szCs w:val="24"/>
          <w:lang w:val="sr-Latn-RS"/>
        </w:rPr>
        <w:t>8</w:t>
      </w:r>
      <w:r w:rsidR="00D3129C">
        <w:rPr>
          <w:rFonts w:ascii="Arial" w:hAnsi="Arial" w:cs="Arial"/>
          <w:color w:val="333333"/>
          <w:sz w:val="24"/>
          <w:szCs w:val="24"/>
          <w:lang w:val="sr-Cyrl-RS"/>
        </w:rPr>
        <w:t>.</w:t>
      </w:r>
      <w:r w:rsidR="00060398">
        <w:rPr>
          <w:rFonts w:ascii="Arial" w:hAnsi="Arial" w:cs="Arial"/>
          <w:color w:val="333333"/>
          <w:sz w:val="24"/>
          <w:szCs w:val="24"/>
          <w:lang w:val="sr-Cyrl-RS"/>
        </w:rPr>
        <w:t>02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>.201</w:t>
      </w:r>
      <w:r w:rsidR="00060398">
        <w:rPr>
          <w:rFonts w:ascii="Arial" w:hAnsi="Arial" w:cs="Arial"/>
          <w:color w:val="333333"/>
          <w:sz w:val="24"/>
          <w:szCs w:val="24"/>
          <w:lang w:val="sr-Cyrl-RS"/>
        </w:rPr>
        <w:t>9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 до </w:t>
      </w:r>
      <w:r w:rsidR="00060398">
        <w:rPr>
          <w:rFonts w:ascii="Arial" w:hAnsi="Arial" w:cs="Arial"/>
          <w:color w:val="333333"/>
          <w:sz w:val="24"/>
          <w:szCs w:val="24"/>
          <w:lang w:val="sr-Cyrl-RS"/>
        </w:rPr>
        <w:t>28</w:t>
      </w:r>
      <w:r w:rsidR="00D33C56">
        <w:rPr>
          <w:rFonts w:ascii="Arial" w:hAnsi="Arial" w:cs="Arial"/>
          <w:color w:val="333333"/>
          <w:sz w:val="24"/>
          <w:szCs w:val="24"/>
          <w:lang w:val="ru-RU"/>
        </w:rPr>
        <w:t>.</w:t>
      </w:r>
      <w:r w:rsidR="00060398">
        <w:rPr>
          <w:rFonts w:ascii="Arial" w:hAnsi="Arial" w:cs="Arial"/>
          <w:color w:val="333333"/>
          <w:sz w:val="24"/>
          <w:szCs w:val="24"/>
          <w:lang w:val="ru-RU"/>
        </w:rPr>
        <w:t>02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>.201</w:t>
      </w:r>
      <w:r w:rsidR="00060398">
        <w:rPr>
          <w:rFonts w:ascii="Arial" w:hAnsi="Arial" w:cs="Arial"/>
          <w:color w:val="333333"/>
          <w:sz w:val="24"/>
          <w:szCs w:val="24"/>
          <w:lang w:val="sr-Cyrl-RS"/>
        </w:rPr>
        <w:t>9</w:t>
      </w:r>
      <w:r w:rsidR="00060398">
        <w:rPr>
          <w:rFonts w:ascii="Arial" w:hAnsi="Arial" w:cs="Arial"/>
          <w:color w:val="333333"/>
          <w:sz w:val="24"/>
          <w:szCs w:val="24"/>
          <w:lang w:val="ru-RU"/>
        </w:rPr>
        <w:t xml:space="preserve">. најкасније 3 дана по 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>завршетку конкурса биће објављени резултати</w:t>
      </w:r>
      <w:r w:rsidR="00FF1053">
        <w:rPr>
          <w:rFonts w:ascii="Arial" w:hAnsi="Arial" w:cs="Arial"/>
          <w:color w:val="333333"/>
          <w:sz w:val="24"/>
          <w:szCs w:val="24"/>
          <w:lang w:val="sr-Latn-RS"/>
        </w:rPr>
        <w:t xml:space="preserve"> 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>на н</w:t>
      </w:r>
      <w:r w:rsidR="00D33C56">
        <w:rPr>
          <w:rFonts w:ascii="Arial" w:hAnsi="Arial" w:cs="Arial"/>
          <w:color w:val="333333"/>
          <w:sz w:val="24"/>
          <w:szCs w:val="24"/>
          <w:lang w:val="ru-RU"/>
        </w:rPr>
        <w:t xml:space="preserve">ашем сајту. Студенти који буду 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изабрани биће контактирани за даља упутства око тестирања и уписа у школу. На сајту </w:t>
      </w:r>
      <w:r w:rsidR="00F35AC5">
        <w:fldChar w:fldCharType="begin"/>
      </w:r>
      <w:r w:rsidR="00F35AC5" w:rsidRPr="00060398">
        <w:rPr>
          <w:lang w:val="ru-RU"/>
        </w:rPr>
        <w:instrText xml:space="preserve"> </w:instrText>
      </w:r>
      <w:r w:rsidR="00F35AC5">
        <w:instrText>HYPERLINK</w:instrText>
      </w:r>
      <w:r w:rsidR="00F35AC5" w:rsidRPr="00060398">
        <w:rPr>
          <w:lang w:val="ru-RU"/>
        </w:rPr>
        <w:instrText xml:space="preserve"> "</w:instrText>
      </w:r>
      <w:r w:rsidR="00F35AC5">
        <w:instrText>http</w:instrText>
      </w:r>
      <w:r w:rsidR="00F35AC5" w:rsidRPr="00060398">
        <w:rPr>
          <w:lang w:val="ru-RU"/>
        </w:rPr>
        <w:instrText>://</w:instrText>
      </w:r>
      <w:r w:rsidR="00F35AC5">
        <w:instrText>www</w:instrText>
      </w:r>
      <w:r w:rsidR="00F35AC5" w:rsidRPr="00060398">
        <w:rPr>
          <w:lang w:val="ru-RU"/>
        </w:rPr>
        <w:instrText>.</w:instrText>
      </w:r>
      <w:r w:rsidR="00F35AC5">
        <w:instrText>kontext</w:instrText>
      </w:r>
      <w:r w:rsidR="00F35AC5" w:rsidRPr="00060398">
        <w:rPr>
          <w:lang w:val="ru-RU"/>
        </w:rPr>
        <w:instrText>.</w:instrText>
      </w:r>
      <w:r w:rsidR="00F35AC5">
        <w:instrText>edu</w:instrText>
      </w:r>
      <w:r w:rsidR="00F35AC5" w:rsidRPr="00060398">
        <w:rPr>
          <w:lang w:val="ru-RU"/>
        </w:rPr>
        <w:instrText>.</w:instrText>
      </w:r>
      <w:r w:rsidR="00F35AC5">
        <w:instrText>rs</w:instrText>
      </w:r>
      <w:r w:rsidR="00F35AC5" w:rsidRPr="00060398">
        <w:rPr>
          <w:lang w:val="ru-RU"/>
        </w:rPr>
        <w:instrText xml:space="preserve">/" </w:instrText>
      </w:r>
      <w:r w:rsidR="00F35AC5">
        <w:fldChar w:fldCharType="separate"/>
      </w:r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</w:rPr>
        <w:t>www</w:t>
      </w:r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  <w:lang w:val="ru-RU"/>
        </w:rPr>
        <w:t>.</w:t>
      </w:r>
      <w:proofErr w:type="spellStart"/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</w:rPr>
        <w:t>kontext</w:t>
      </w:r>
      <w:proofErr w:type="spellEnd"/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  <w:lang w:val="ru-RU"/>
        </w:rPr>
        <w:t>.</w:t>
      </w:r>
      <w:proofErr w:type="spellStart"/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</w:rPr>
        <w:t>edu</w:t>
      </w:r>
      <w:proofErr w:type="spellEnd"/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  <w:lang w:val="ru-RU"/>
        </w:rPr>
        <w:t>.</w:t>
      </w:r>
      <w:proofErr w:type="spellStart"/>
      <w:r w:rsidRPr="00C428C9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</w:rPr>
        <w:t>rs</w:t>
      </w:r>
      <w:proofErr w:type="spellEnd"/>
      <w:r w:rsidR="00F35AC5">
        <w:rPr>
          <w:rStyle w:val="Hyperlink"/>
          <w:rFonts w:ascii="Arial" w:hAnsi="Arial" w:cs="Arial"/>
          <w:color w:val="2260AA"/>
          <w:sz w:val="24"/>
          <w:szCs w:val="24"/>
          <w:highlight w:val="white"/>
          <w:u w:val="none"/>
        </w:rPr>
        <w:fldChar w:fldCharType="end"/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 можете се детаљније информисати о броју језика и начину извођења наставе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>.</w:t>
      </w:r>
      <w:r w:rsidR="008D5CBC">
        <w:rPr>
          <w:rFonts w:ascii="Arial" w:hAnsi="Arial" w:cs="Arial"/>
          <w:color w:val="333333"/>
          <w:sz w:val="24"/>
          <w:szCs w:val="24"/>
          <w:lang w:val="sr-Latn-RS"/>
        </w:rPr>
        <w:t xml:space="preserve"> 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>Стипендије</w:t>
      </w:r>
      <w:r w:rsidR="001771DD">
        <w:rPr>
          <w:rFonts w:ascii="Arial" w:hAnsi="Arial" w:cs="Arial"/>
          <w:color w:val="333333"/>
          <w:sz w:val="24"/>
          <w:szCs w:val="24"/>
          <w:lang w:val="sr-Latn-RS"/>
        </w:rPr>
        <w:t xml:space="preserve"> 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се односе само на </w:t>
      </w:r>
      <w:r w:rsidR="00C428C9" w:rsidRPr="00C428C9">
        <w:rPr>
          <w:rFonts w:ascii="Arial" w:hAnsi="Arial" w:cs="Arial"/>
          <w:b/>
          <w:color w:val="333333"/>
          <w:sz w:val="24"/>
          <w:szCs w:val="24"/>
          <w:lang w:val="ru-RU"/>
        </w:rPr>
        <w:t>опште курсеве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 w:rsidR="00D3129C">
        <w:rPr>
          <w:rFonts w:ascii="Arial" w:hAnsi="Arial" w:cs="Arial"/>
          <w:color w:val="333333"/>
          <w:sz w:val="24"/>
          <w:szCs w:val="24"/>
          <w:lang w:val="ru-RU"/>
        </w:rPr>
        <w:t xml:space="preserve">за које </w:t>
      </w:r>
      <w:r w:rsidR="008D5CBC">
        <w:rPr>
          <w:rFonts w:ascii="Arial" w:hAnsi="Arial" w:cs="Arial"/>
          <w:color w:val="333333"/>
          <w:sz w:val="24"/>
          <w:szCs w:val="24"/>
          <w:lang w:val="ru-RU"/>
        </w:rPr>
        <w:t>постоје формиране групе</w:t>
      </w:r>
      <w:r w:rsidR="008D5CBC">
        <w:rPr>
          <w:rFonts w:ascii="Arial" w:hAnsi="Arial" w:cs="Arial"/>
          <w:color w:val="333333"/>
          <w:sz w:val="24"/>
          <w:szCs w:val="24"/>
          <w:lang w:val="sr-Latn-RS"/>
        </w:rPr>
        <w:t xml:space="preserve">. 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>Стипендије н</w:t>
      </w:r>
      <w:r w:rsidR="007525DB">
        <w:rPr>
          <w:rFonts w:ascii="Arial" w:hAnsi="Arial" w:cs="Arial"/>
          <w:color w:val="333333"/>
          <w:sz w:val="24"/>
          <w:szCs w:val="24"/>
          <w:lang w:val="ru-RU"/>
        </w:rPr>
        <w:t>е обухватају припремне курсеве.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>Добитник стипендије може се одлучити за други курс уколико за првобитно жељени курс није формирана група.Уколико добитник из неког разлога одустане од стипендије,исту добија следећи кандидат са листе.</w:t>
      </w:r>
    </w:p>
    <w:p w:rsidR="00C428C9" w:rsidRDefault="00C428C9" w:rsidP="00C428C9">
      <w:pPr>
        <w:pStyle w:val="Normal1"/>
        <w:widowControl w:val="0"/>
        <w:jc w:val="both"/>
        <w:rPr>
          <w:lang w:val="ru-RU"/>
        </w:rPr>
      </w:pPr>
      <w:r>
        <w:rPr>
          <w:b/>
          <w:color w:val="333333"/>
          <w:sz w:val="24"/>
          <w:szCs w:val="24"/>
          <w:highlight w:val="white"/>
          <w:u w:val="single"/>
          <w:lang w:val="ru-RU"/>
        </w:rPr>
        <w:t>Рангирање студената ће се извршити према следећој формули:</w:t>
      </w:r>
    </w:p>
    <w:p w:rsidR="00C428C9" w:rsidRDefault="00C428C9" w:rsidP="00C428C9">
      <w:pPr>
        <w:pStyle w:val="Normal1"/>
        <w:widowControl w:val="0"/>
        <w:jc w:val="both"/>
        <w:rPr>
          <w:b/>
          <w:color w:val="333333"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highlight w:val="white"/>
          <w:lang w:val="ru-RU"/>
        </w:rPr>
        <w:t xml:space="preserve">За </w:t>
      </w:r>
      <w:r>
        <w:rPr>
          <w:b/>
          <w:color w:val="333333"/>
          <w:sz w:val="24"/>
          <w:szCs w:val="24"/>
          <w:highlight w:val="white"/>
        </w:rPr>
        <w:t>II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b/>
          <w:color w:val="333333"/>
          <w:sz w:val="24"/>
          <w:szCs w:val="24"/>
          <w:highlight w:val="white"/>
        </w:rPr>
        <w:t>III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b/>
          <w:color w:val="333333"/>
          <w:sz w:val="24"/>
          <w:szCs w:val="24"/>
          <w:highlight w:val="white"/>
        </w:rPr>
        <w:t>IV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 и </w:t>
      </w:r>
      <w:r>
        <w:rPr>
          <w:b/>
          <w:color w:val="333333"/>
          <w:sz w:val="24"/>
          <w:szCs w:val="24"/>
          <w:highlight w:val="white"/>
        </w:rPr>
        <w:t>V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 годину: (укупан број ЕСПБ / број година студирања) </w:t>
      </w:r>
      <w:r>
        <w:rPr>
          <w:b/>
          <w:color w:val="333333"/>
          <w:sz w:val="24"/>
          <w:szCs w:val="24"/>
          <w:highlight w:val="white"/>
        </w:rPr>
        <w:t>x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 просек током студирања.</w:t>
      </w:r>
    </w:p>
    <w:p w:rsidR="00C6543A" w:rsidRDefault="00C6543A" w:rsidP="00C428C9">
      <w:pPr>
        <w:pStyle w:val="Normal1"/>
        <w:widowControl w:val="0"/>
        <w:jc w:val="both"/>
        <w:rPr>
          <w:lang w:val="ru-RU"/>
        </w:rPr>
      </w:pPr>
    </w:p>
    <w:p w:rsidR="00E51E5D" w:rsidRPr="00E51E5D" w:rsidRDefault="00C428C9" w:rsidP="00C6543A">
      <w:pPr>
        <w:pStyle w:val="Normal1"/>
        <w:widowControl w:val="0"/>
        <w:jc w:val="both"/>
        <w:rPr>
          <w:b/>
          <w:color w:val="333333"/>
          <w:sz w:val="24"/>
          <w:szCs w:val="24"/>
          <w:lang w:val="sr-Latn-RS"/>
        </w:rPr>
      </w:pPr>
      <w:r w:rsidRPr="00C428C9">
        <w:rPr>
          <w:b/>
          <w:color w:val="333333"/>
          <w:sz w:val="24"/>
          <w:szCs w:val="24"/>
          <w:highlight w:val="white"/>
          <w:lang w:val="ru-RU"/>
        </w:rPr>
        <w:t>Рангирање</w:t>
      </w:r>
      <w:r>
        <w:rPr>
          <w:b/>
          <w:color w:val="333333"/>
          <w:sz w:val="24"/>
          <w:szCs w:val="24"/>
          <w:highlight w:val="whit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>ће</w:t>
      </w:r>
      <w:r>
        <w:rPr>
          <w:b/>
          <w:color w:val="333333"/>
          <w:sz w:val="24"/>
          <w:szCs w:val="24"/>
          <w:highlight w:val="whit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>се</w:t>
      </w:r>
      <w:r>
        <w:rPr>
          <w:b/>
          <w:color w:val="333333"/>
          <w:sz w:val="24"/>
          <w:szCs w:val="24"/>
          <w:highlight w:val="whit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>вршити</w:t>
      </w:r>
      <w:r>
        <w:rPr>
          <w:b/>
          <w:color w:val="333333"/>
          <w:sz w:val="24"/>
          <w:szCs w:val="24"/>
          <w:highlight w:val="whit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u w:val="single"/>
          <w:lang w:val="ru-RU"/>
        </w:rPr>
        <w:t>независно</w:t>
      </w:r>
      <w:r>
        <w:rPr>
          <w:b/>
          <w:color w:val="333333"/>
          <w:sz w:val="24"/>
          <w:szCs w:val="24"/>
          <w:highlight w:val="white"/>
          <w:u w:val="singl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 xml:space="preserve">за </w:t>
      </w:r>
      <w:r w:rsidR="00522301" w:rsidRPr="005F5722">
        <w:rPr>
          <w:b/>
          <w:color w:val="333333"/>
          <w:sz w:val="24"/>
          <w:szCs w:val="24"/>
          <w:highlight w:val="white"/>
          <w:lang w:val="ru-RU"/>
        </w:rPr>
        <w:t>6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 xml:space="preserve"> групација</w:t>
      </w:r>
      <w:r w:rsidR="00E51E5D">
        <w:rPr>
          <w:b/>
          <w:color w:val="333333"/>
          <w:sz w:val="24"/>
          <w:szCs w:val="24"/>
          <w:lang w:val="sr-Latn-RS"/>
        </w:rPr>
        <w:t>:</w:t>
      </w:r>
    </w:p>
    <w:p w:rsidR="00C428C9" w:rsidRPr="00B24A6A" w:rsidRDefault="00C6543A" w:rsidP="00C6543A">
      <w:pPr>
        <w:pStyle w:val="Normal1"/>
        <w:widowControl w:val="0"/>
        <w:jc w:val="both"/>
        <w:rPr>
          <w:b/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1.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Факултети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природно-математичких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наука (4 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sr-Cyrl-RS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2.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Факултети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медицинских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наука (</w:t>
      </w:r>
      <w:r w:rsidR="00B24A6A" w:rsidRPr="00522301">
        <w:rPr>
          <w:b/>
          <w:color w:val="000000" w:themeColor="text1"/>
          <w:sz w:val="24"/>
          <w:szCs w:val="24"/>
          <w:highlight w:val="white"/>
          <w:lang w:val="ru-RU"/>
        </w:rPr>
        <w:t>3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3.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Факултети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друштвен</w:t>
      </w:r>
      <w:r w:rsidR="00C428C9" w:rsidRPr="00B24A6A">
        <w:rPr>
          <w:b/>
          <w:color w:val="000000" w:themeColor="text1"/>
          <w:sz w:val="24"/>
          <w:szCs w:val="24"/>
          <w:highlight w:val="white"/>
        </w:rPr>
        <w:t>o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-хуманистичких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наука (</w:t>
      </w:r>
      <w:r w:rsidR="00B24A6A" w:rsidRPr="00522301">
        <w:rPr>
          <w:b/>
          <w:color w:val="000000" w:themeColor="text1"/>
          <w:sz w:val="24"/>
          <w:szCs w:val="24"/>
          <w:highlight w:val="white"/>
          <w:lang w:val="ru-RU"/>
        </w:rPr>
        <w:t>5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4.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Факултети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Техничко- технолошких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наука (4 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5.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Високе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школе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струковних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студија (</w:t>
      </w:r>
      <w:r w:rsidR="00B24A6A"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2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6.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Универзитет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уметности (</w:t>
      </w:r>
      <w:r w:rsidR="00B24A6A" w:rsidRPr="00D3129C">
        <w:rPr>
          <w:b/>
          <w:color w:val="000000" w:themeColor="text1"/>
          <w:sz w:val="24"/>
          <w:szCs w:val="24"/>
          <w:highlight w:val="white"/>
          <w:lang w:val="ru-RU"/>
        </w:rPr>
        <w:t>2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стипендије)</w:t>
      </w:r>
    </w:p>
    <w:p w:rsidR="00C6543A" w:rsidRDefault="00C6543A" w:rsidP="00C6543A">
      <w:pPr>
        <w:pStyle w:val="Normal1"/>
        <w:widowControl w:val="0"/>
        <w:contextualSpacing/>
        <w:jc w:val="both"/>
        <w:rPr>
          <w:b/>
          <w:color w:val="333333"/>
          <w:sz w:val="24"/>
          <w:szCs w:val="24"/>
          <w:lang w:val="ru-RU"/>
        </w:rPr>
      </w:pPr>
    </w:p>
    <w:p w:rsidR="00C6543A" w:rsidRDefault="005F5722" w:rsidP="00C6543A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ru-RU"/>
        </w:rPr>
      </w:pPr>
      <w:r>
        <w:rPr>
          <w:color w:val="333333"/>
          <w:sz w:val="24"/>
          <w:szCs w:val="24"/>
          <w:lang w:val="ru-RU"/>
        </w:rPr>
        <w:t xml:space="preserve">Пријава на конкурс </w:t>
      </w:r>
      <w:r w:rsidR="00C6543A">
        <w:rPr>
          <w:color w:val="333333"/>
          <w:sz w:val="24"/>
          <w:szCs w:val="24"/>
          <w:lang w:val="ru-RU"/>
        </w:rPr>
        <w:t>износи 200 РСД, Уплата се врши приликом предавања конкурсне документације.</w:t>
      </w:r>
    </w:p>
    <w:p w:rsidR="000B0243" w:rsidRDefault="000B0243" w:rsidP="00C6543A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ru-RU"/>
        </w:rPr>
      </w:pPr>
    </w:p>
    <w:p w:rsidR="00D3129C" w:rsidRDefault="00D3129C" w:rsidP="000B0243">
      <w:pPr>
        <w:pStyle w:val="Normal1"/>
        <w:widowControl w:val="0"/>
        <w:jc w:val="both"/>
        <w:rPr>
          <w:b/>
          <w:color w:val="333333"/>
          <w:sz w:val="24"/>
          <w:szCs w:val="24"/>
          <w:highlight w:val="white"/>
          <w:u w:val="single"/>
          <w:lang w:val="ru-RU"/>
        </w:rPr>
      </w:pPr>
    </w:p>
    <w:p w:rsidR="00E51E5D" w:rsidRPr="005F5722" w:rsidRDefault="000B0243" w:rsidP="000B0243">
      <w:pPr>
        <w:pStyle w:val="Normal1"/>
        <w:widowControl w:val="0"/>
        <w:jc w:val="both"/>
        <w:rPr>
          <w:b/>
          <w:color w:val="333333"/>
          <w:sz w:val="24"/>
          <w:szCs w:val="24"/>
          <w:u w:val="single"/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u w:val="single"/>
          <w:lang w:val="ru-RU"/>
        </w:rPr>
        <w:lastRenderedPageBreak/>
        <w:t>Неопходна</w:t>
      </w:r>
      <w:r w:rsidRPr="000B0243">
        <w:rPr>
          <w:b/>
          <w:color w:val="333333"/>
          <w:sz w:val="24"/>
          <w:szCs w:val="24"/>
          <w:highlight w:val="white"/>
          <w:u w:val="single"/>
          <w:lang w:val="sr-Cyrl-RS"/>
        </w:rPr>
        <w:t xml:space="preserve"> </w:t>
      </w:r>
      <w:r w:rsidRPr="000B0243">
        <w:rPr>
          <w:b/>
          <w:color w:val="333333"/>
          <w:sz w:val="24"/>
          <w:szCs w:val="24"/>
          <w:highlight w:val="white"/>
          <w:u w:val="single"/>
          <w:lang w:val="ru-RU"/>
        </w:rPr>
        <w:t>документација</w:t>
      </w:r>
      <w:r w:rsidRPr="000B0243">
        <w:rPr>
          <w:b/>
          <w:color w:val="333333"/>
          <w:sz w:val="24"/>
          <w:szCs w:val="24"/>
          <w:highlight w:val="white"/>
          <w:u w:val="single"/>
          <w:lang w:val="sr-Cyrl-RS"/>
        </w:rPr>
        <w:t xml:space="preserve"> </w:t>
      </w:r>
      <w:r w:rsidRPr="000B0243">
        <w:rPr>
          <w:b/>
          <w:color w:val="333333"/>
          <w:sz w:val="24"/>
          <w:szCs w:val="24"/>
          <w:highlight w:val="white"/>
          <w:u w:val="single"/>
          <w:lang w:val="ru-RU"/>
        </w:rPr>
        <w:t>за</w:t>
      </w:r>
      <w:r w:rsidRPr="000B0243">
        <w:rPr>
          <w:b/>
          <w:color w:val="333333"/>
          <w:sz w:val="24"/>
          <w:szCs w:val="24"/>
          <w:highlight w:val="white"/>
          <w:u w:val="single"/>
          <w:lang w:val="sr-Cyrl-RS"/>
        </w:rPr>
        <w:t xml:space="preserve"> </w:t>
      </w:r>
      <w:r w:rsidRPr="000B0243">
        <w:rPr>
          <w:b/>
          <w:color w:val="333333"/>
          <w:sz w:val="24"/>
          <w:szCs w:val="24"/>
          <w:highlight w:val="white"/>
          <w:u w:val="single"/>
          <w:lang w:val="ru-RU"/>
        </w:rPr>
        <w:t>пријављивање</w:t>
      </w:r>
      <w:r w:rsidRPr="000B0243">
        <w:rPr>
          <w:b/>
          <w:color w:val="333333"/>
          <w:sz w:val="24"/>
          <w:szCs w:val="24"/>
          <w:highlight w:val="white"/>
          <w:u w:val="single"/>
          <w:lang w:val="sr-Cyrl-RS"/>
        </w:rPr>
        <w:t xml:space="preserve"> </w:t>
      </w:r>
      <w:r w:rsidRPr="000B0243">
        <w:rPr>
          <w:b/>
          <w:color w:val="333333"/>
          <w:sz w:val="24"/>
          <w:szCs w:val="24"/>
          <w:highlight w:val="white"/>
          <w:u w:val="single"/>
          <w:lang w:val="ru-RU"/>
        </w:rPr>
        <w:t>на</w:t>
      </w:r>
      <w:r w:rsidRPr="000B0243">
        <w:rPr>
          <w:b/>
          <w:color w:val="333333"/>
          <w:sz w:val="24"/>
          <w:szCs w:val="24"/>
          <w:highlight w:val="white"/>
          <w:u w:val="single"/>
          <w:lang w:val="sr-Cyrl-RS"/>
        </w:rPr>
        <w:t xml:space="preserve"> </w:t>
      </w:r>
      <w:r w:rsidRPr="000B0243">
        <w:rPr>
          <w:b/>
          <w:color w:val="333333"/>
          <w:sz w:val="24"/>
          <w:szCs w:val="24"/>
          <w:highlight w:val="white"/>
          <w:u w:val="single"/>
          <w:lang w:val="ru-RU"/>
        </w:rPr>
        <w:t>конкурс:</w:t>
      </w:r>
    </w:p>
    <w:p w:rsidR="000B0243" w:rsidRDefault="000B0243" w:rsidP="000B0243">
      <w:pPr>
        <w:pStyle w:val="Normal1"/>
        <w:widowControl w:val="0"/>
        <w:contextualSpacing/>
        <w:jc w:val="both"/>
        <w:rPr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lang w:val="ru-RU"/>
        </w:rPr>
        <w:t>1.</w:t>
      </w:r>
      <w:r>
        <w:rPr>
          <w:color w:val="333333"/>
          <w:sz w:val="24"/>
          <w:szCs w:val="24"/>
          <w:highlight w:val="white"/>
          <w:lang w:val="ru-RU"/>
        </w:rPr>
        <w:t>ПОПУЊЕНА ПРИЈАВА ЗА КОНКУРС (добија се на пријавном месту)</w:t>
      </w:r>
    </w:p>
    <w:p w:rsidR="000B0243" w:rsidRDefault="000B0243" w:rsidP="000B0243">
      <w:pPr>
        <w:pStyle w:val="Normal1"/>
        <w:widowControl w:val="0"/>
        <w:contextualSpacing/>
        <w:jc w:val="both"/>
        <w:rPr>
          <w:color w:val="333333"/>
          <w:sz w:val="24"/>
          <w:szCs w:val="24"/>
          <w:highlight w:val="white"/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lang w:val="ru-RU"/>
        </w:rPr>
        <w:t>2.</w:t>
      </w:r>
      <w:r>
        <w:rPr>
          <w:color w:val="333333"/>
          <w:sz w:val="24"/>
          <w:szCs w:val="24"/>
          <w:highlight w:val="white"/>
          <w:lang w:val="ru-RU"/>
        </w:rPr>
        <w:t xml:space="preserve">УВЕРЕЊЕ О УПИСАНОМ СЕМЕСТРУ ОДГОВАРАЈУЋЕ ГОДИНЕ СТУДИЈА </w:t>
      </w:r>
    </w:p>
    <w:p w:rsidR="000B0243" w:rsidRDefault="00060398" w:rsidP="000B0243">
      <w:pPr>
        <w:pStyle w:val="Normal1"/>
        <w:widowControl w:val="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 ИЛИ </w:t>
      </w:r>
      <w:r w:rsidR="000B0243">
        <w:rPr>
          <w:color w:val="333333"/>
          <w:sz w:val="24"/>
          <w:szCs w:val="24"/>
          <w:highlight w:val="white"/>
          <w:lang w:val="ru-RU"/>
        </w:rPr>
        <w:t>УВЕРЕЊЕ ДА СТЕ РЕДОВАН СТУДЕНТ</w:t>
      </w:r>
    </w:p>
    <w:p w:rsidR="000B0243" w:rsidRPr="000B0243" w:rsidRDefault="000B0243" w:rsidP="000B0243">
      <w:pPr>
        <w:pStyle w:val="Normal1"/>
        <w:widowControl w:val="0"/>
        <w:contextualSpacing/>
        <w:jc w:val="both"/>
        <w:rPr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lang w:val="sr-Cyrl-RS"/>
        </w:rPr>
        <w:t>3.</w:t>
      </w:r>
      <w:r w:rsidRPr="000B0243">
        <w:rPr>
          <w:color w:val="333333"/>
          <w:sz w:val="24"/>
          <w:szCs w:val="24"/>
          <w:highlight w:val="white"/>
          <w:lang w:val="ru-RU"/>
        </w:rPr>
        <w:t>ФОТОКОПИЈА ЛИЧНЕ КАРТЕ</w:t>
      </w:r>
    </w:p>
    <w:p w:rsidR="000B0243" w:rsidRDefault="000B0243" w:rsidP="000B0243">
      <w:pPr>
        <w:pStyle w:val="Normal1"/>
        <w:widowControl w:val="0"/>
        <w:contextualSpacing/>
        <w:jc w:val="both"/>
        <w:rPr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lang w:val="ru-RU"/>
        </w:rPr>
        <w:t>4.</w:t>
      </w:r>
      <w:r>
        <w:rPr>
          <w:color w:val="333333"/>
          <w:sz w:val="24"/>
          <w:szCs w:val="24"/>
          <w:highlight w:val="white"/>
          <w:lang w:val="ru-RU"/>
        </w:rPr>
        <w:t>УВЕРЕЊЕ О УКУПНОМ ПРОСЕКУ ОЦЕНА ТОКОМ СТУДИРАЊА</w:t>
      </w:r>
    </w:p>
    <w:p w:rsidR="000B0243" w:rsidRDefault="000B0243" w:rsidP="000B0243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lang w:val="ru-RU"/>
        </w:rPr>
        <w:t>5.</w:t>
      </w:r>
      <w:r>
        <w:rPr>
          <w:color w:val="333333"/>
          <w:sz w:val="24"/>
          <w:szCs w:val="24"/>
          <w:highlight w:val="white"/>
          <w:lang w:val="ru-RU"/>
        </w:rPr>
        <w:t>УВЕРЕЊЕ О УКУПНОМ БРОЈУ ОСТВАРЕНИХ ЕСПБ ТОКОМ СТУДИРАЊА</w:t>
      </w:r>
    </w:p>
    <w:p w:rsidR="000B0243" w:rsidRPr="000B0243" w:rsidRDefault="000B0243" w:rsidP="000B0243">
      <w:pPr>
        <w:pStyle w:val="Normal1"/>
        <w:widowControl w:val="0"/>
        <w:contextualSpacing/>
        <w:jc w:val="both"/>
        <w:rPr>
          <w:b/>
          <w:color w:val="333333"/>
          <w:sz w:val="24"/>
          <w:szCs w:val="24"/>
          <w:lang w:val="ru-RU"/>
        </w:rPr>
      </w:pPr>
    </w:p>
    <w:p w:rsidR="000B0243" w:rsidRPr="000B0243" w:rsidRDefault="000B0243" w:rsidP="000B0243">
      <w:pPr>
        <w:pStyle w:val="Normal1"/>
        <w:widowControl w:val="0"/>
        <w:jc w:val="both"/>
        <w:rPr>
          <w:b/>
          <w:color w:val="333333"/>
          <w:sz w:val="24"/>
          <w:szCs w:val="24"/>
          <w:lang w:val="ru-RU"/>
        </w:rPr>
      </w:pPr>
      <w:r w:rsidRPr="000B0243">
        <w:rPr>
          <w:b/>
          <w:color w:val="333333"/>
          <w:sz w:val="24"/>
          <w:szCs w:val="24"/>
          <w:highlight w:val="white"/>
          <w:lang w:val="ru-RU"/>
        </w:rPr>
        <w:t>Нису потребни оригинали докумената, валидне су и копије</w:t>
      </w:r>
      <w:r w:rsidR="00D33C56">
        <w:rPr>
          <w:b/>
          <w:color w:val="333333"/>
          <w:sz w:val="24"/>
          <w:szCs w:val="24"/>
          <w:lang w:val="ru-RU"/>
        </w:rPr>
        <w:t xml:space="preserve"> са факултета.</w:t>
      </w:r>
    </w:p>
    <w:p w:rsidR="000B0243" w:rsidRDefault="000B0243" w:rsidP="000B0243">
      <w:pPr>
        <w:pStyle w:val="Normal1"/>
        <w:widowControl w:val="0"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u w:val="single"/>
          <w:lang w:val="ru-RU"/>
        </w:rPr>
        <w:t>Објашњење за уверења о броју остварених ЕСПБ и просеку:</w:t>
      </w:r>
    </w:p>
    <w:p w:rsidR="000B0243" w:rsidRDefault="000B0243" w:rsidP="000B0243">
      <w:pPr>
        <w:pStyle w:val="Normal1"/>
        <w:widowControl w:val="0"/>
        <w:numPr>
          <w:ilvl w:val="0"/>
          <w:numId w:val="3"/>
        </w:numPr>
        <w:ind w:left="360" w:firstLine="36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Студент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доставља уверења о укупном броју остварених ЕСПБ и укупно оствареном просеку током </w:t>
      </w:r>
      <w:r>
        <w:rPr>
          <w:color w:val="333333"/>
          <w:sz w:val="24"/>
          <w:szCs w:val="24"/>
          <w:highlight w:val="white"/>
        </w:rPr>
        <w:t>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године.</w:t>
      </w:r>
    </w:p>
    <w:p w:rsidR="000B0243" w:rsidRDefault="000B0243" w:rsidP="000B0243">
      <w:pPr>
        <w:pStyle w:val="Normal1"/>
        <w:widowControl w:val="0"/>
        <w:numPr>
          <w:ilvl w:val="0"/>
          <w:numId w:val="3"/>
        </w:numPr>
        <w:ind w:left="360" w:firstLine="36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Студент </w:t>
      </w:r>
      <w:r>
        <w:rPr>
          <w:color w:val="333333"/>
          <w:sz w:val="24"/>
          <w:szCs w:val="24"/>
          <w:highlight w:val="white"/>
        </w:rPr>
        <w:t>III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доставља уверења о укупном броју остварених ЕСПБ и укупно оствареном просеку током </w:t>
      </w:r>
      <w:r>
        <w:rPr>
          <w:color w:val="333333"/>
          <w:sz w:val="24"/>
          <w:szCs w:val="24"/>
          <w:highlight w:val="white"/>
        </w:rPr>
        <w:t>I</w:t>
      </w:r>
      <w:r>
        <w:rPr>
          <w:color w:val="333333"/>
          <w:sz w:val="24"/>
          <w:szCs w:val="24"/>
          <w:highlight w:val="white"/>
          <w:lang w:val="ru-RU"/>
        </w:rPr>
        <w:t xml:space="preserve"> и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(број ЕСПБ и просек остварен закључно са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годином студија).</w:t>
      </w:r>
    </w:p>
    <w:p w:rsidR="000B0243" w:rsidRPr="000B0243" w:rsidRDefault="000B0243" w:rsidP="000B0243">
      <w:pPr>
        <w:pStyle w:val="Normal1"/>
        <w:widowControl w:val="0"/>
        <w:numPr>
          <w:ilvl w:val="0"/>
          <w:numId w:val="3"/>
        </w:numPr>
        <w:ind w:left="360" w:firstLine="36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Студент </w:t>
      </w:r>
      <w:r>
        <w:rPr>
          <w:color w:val="333333"/>
          <w:sz w:val="24"/>
          <w:szCs w:val="24"/>
          <w:highlight w:val="white"/>
        </w:rPr>
        <w:t>IV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доставља уверења о укупном броју остварених ЕСПБ и укупно оствареном просеку током </w:t>
      </w:r>
      <w:r>
        <w:rPr>
          <w:color w:val="333333"/>
          <w:sz w:val="24"/>
          <w:szCs w:val="24"/>
          <w:highlight w:val="white"/>
        </w:rPr>
        <w:t>I</w:t>
      </w:r>
      <w:r>
        <w:rPr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 и </w:t>
      </w:r>
      <w:r>
        <w:rPr>
          <w:color w:val="333333"/>
          <w:sz w:val="24"/>
          <w:szCs w:val="24"/>
          <w:highlight w:val="white"/>
        </w:rPr>
        <w:t>III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године. </w:t>
      </w:r>
      <w:r w:rsidRPr="000B0243">
        <w:rPr>
          <w:color w:val="333333"/>
          <w:sz w:val="24"/>
          <w:szCs w:val="24"/>
          <w:highlight w:val="white"/>
          <w:lang w:val="ru-RU"/>
        </w:rPr>
        <w:t>(број ЕСПБ и просек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остварен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закључно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 xml:space="preserve">са </w:t>
      </w:r>
      <w:r>
        <w:rPr>
          <w:color w:val="333333"/>
          <w:sz w:val="24"/>
          <w:szCs w:val="24"/>
          <w:highlight w:val="white"/>
        </w:rPr>
        <w:t>III</w:t>
      </w:r>
      <w:r w:rsidRPr="000B0243">
        <w:rPr>
          <w:color w:val="333333"/>
          <w:sz w:val="24"/>
          <w:szCs w:val="24"/>
          <w:highlight w:val="white"/>
          <w:lang w:val="ru-RU"/>
        </w:rPr>
        <w:t xml:space="preserve"> годином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студија).</w:t>
      </w:r>
    </w:p>
    <w:p w:rsidR="000B0243" w:rsidRPr="000B0243" w:rsidRDefault="000B0243" w:rsidP="000B0243">
      <w:pPr>
        <w:pStyle w:val="Normal1"/>
        <w:widowControl w:val="0"/>
        <w:numPr>
          <w:ilvl w:val="0"/>
          <w:numId w:val="3"/>
        </w:numPr>
        <w:ind w:left="360" w:firstLine="36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Студент </w:t>
      </w:r>
      <w:r>
        <w:rPr>
          <w:color w:val="333333"/>
          <w:sz w:val="24"/>
          <w:szCs w:val="24"/>
          <w:highlight w:val="white"/>
        </w:rPr>
        <w:t>V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доставља уверења о укупном броју остварених ЕСПБ и укупно</w:t>
      </w:r>
      <w:r w:rsidR="007525DB">
        <w:rPr>
          <w:color w:val="333333"/>
          <w:sz w:val="24"/>
          <w:szCs w:val="24"/>
          <w:highlight w:val="white"/>
          <w:lang w:val="sr-Latn-RS"/>
        </w:rPr>
        <w:t xml:space="preserve"> </w:t>
      </w:r>
      <w:r>
        <w:rPr>
          <w:color w:val="333333"/>
          <w:sz w:val="24"/>
          <w:szCs w:val="24"/>
          <w:highlight w:val="white"/>
          <w:lang w:val="ru-RU"/>
        </w:rPr>
        <w:t>оствареном</w:t>
      </w:r>
      <w:r w:rsidR="007525DB">
        <w:rPr>
          <w:color w:val="333333"/>
          <w:sz w:val="24"/>
          <w:szCs w:val="24"/>
          <w:highlight w:val="white"/>
          <w:lang w:val="sr-Latn-RS"/>
        </w:rPr>
        <w:t xml:space="preserve"> </w:t>
      </w:r>
      <w:r>
        <w:rPr>
          <w:color w:val="333333"/>
          <w:sz w:val="24"/>
          <w:szCs w:val="24"/>
          <w:highlight w:val="white"/>
          <w:lang w:val="ru-RU"/>
        </w:rPr>
        <w:t>просеку</w:t>
      </w:r>
      <w:r w:rsidR="007525DB">
        <w:rPr>
          <w:color w:val="333333"/>
          <w:sz w:val="24"/>
          <w:szCs w:val="24"/>
          <w:highlight w:val="white"/>
          <w:lang w:val="sr-Latn-RS"/>
        </w:rPr>
        <w:t xml:space="preserve"> </w:t>
      </w:r>
      <w:r>
        <w:rPr>
          <w:color w:val="333333"/>
          <w:sz w:val="24"/>
          <w:szCs w:val="24"/>
          <w:highlight w:val="white"/>
          <w:lang w:val="ru-RU"/>
        </w:rPr>
        <w:t xml:space="preserve">током </w:t>
      </w:r>
      <w:r>
        <w:rPr>
          <w:color w:val="333333"/>
          <w:sz w:val="24"/>
          <w:szCs w:val="24"/>
          <w:highlight w:val="white"/>
        </w:rPr>
        <w:t>I</w:t>
      </w:r>
      <w:r>
        <w:rPr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color w:val="333333"/>
          <w:sz w:val="24"/>
          <w:szCs w:val="24"/>
          <w:highlight w:val="white"/>
        </w:rPr>
        <w:t>III</w:t>
      </w:r>
      <w:r>
        <w:rPr>
          <w:color w:val="333333"/>
          <w:sz w:val="24"/>
          <w:szCs w:val="24"/>
          <w:highlight w:val="white"/>
          <w:lang w:val="ru-RU"/>
        </w:rPr>
        <w:t xml:space="preserve"> и </w:t>
      </w:r>
      <w:r>
        <w:rPr>
          <w:color w:val="333333"/>
          <w:sz w:val="24"/>
          <w:szCs w:val="24"/>
          <w:highlight w:val="white"/>
        </w:rPr>
        <w:t>IV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године. </w:t>
      </w:r>
      <w:r w:rsidRPr="000B0243">
        <w:rPr>
          <w:color w:val="333333"/>
          <w:sz w:val="24"/>
          <w:szCs w:val="24"/>
          <w:highlight w:val="white"/>
          <w:lang w:val="ru-RU"/>
        </w:rPr>
        <w:t>(број ЕСПБ и просек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остварен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закључно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 xml:space="preserve">са </w:t>
      </w:r>
      <w:r>
        <w:rPr>
          <w:color w:val="333333"/>
          <w:sz w:val="24"/>
          <w:szCs w:val="24"/>
          <w:highlight w:val="white"/>
        </w:rPr>
        <w:t>IV</w:t>
      </w:r>
      <w:r w:rsidRPr="000B0243">
        <w:rPr>
          <w:color w:val="333333"/>
          <w:sz w:val="24"/>
          <w:szCs w:val="24"/>
          <w:highlight w:val="white"/>
          <w:lang w:val="ru-RU"/>
        </w:rPr>
        <w:t xml:space="preserve"> годином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студија).</w:t>
      </w:r>
    </w:p>
    <w:p w:rsidR="000B0243" w:rsidRDefault="000B0243" w:rsidP="000B0243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ru-RU"/>
        </w:rPr>
      </w:pPr>
    </w:p>
    <w:p w:rsidR="000B0243" w:rsidRDefault="000B0243" w:rsidP="000B0243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sr-Cyrl-RS"/>
        </w:rPr>
      </w:pPr>
      <w:r>
        <w:rPr>
          <w:color w:val="333333"/>
          <w:sz w:val="24"/>
          <w:szCs w:val="24"/>
          <w:lang w:val="ru-RU"/>
        </w:rPr>
        <w:t>Конкурсна документација се може предати сваког радног дана у периоду од 12-17 часова; у просторијама Савеза студената Београда, Балканска бр.4</w:t>
      </w:r>
      <w:r w:rsidRPr="000B0243">
        <w:rPr>
          <w:color w:val="333333"/>
          <w:sz w:val="24"/>
          <w:szCs w:val="24"/>
          <w:lang w:val="ru-RU"/>
        </w:rPr>
        <w:t>,</w:t>
      </w:r>
      <w:r>
        <w:rPr>
          <w:color w:val="333333"/>
          <w:sz w:val="24"/>
          <w:szCs w:val="24"/>
          <w:lang w:val="ru-RU"/>
        </w:rPr>
        <w:t xml:space="preserve"> </w:t>
      </w:r>
      <w:r>
        <w:rPr>
          <w:color w:val="333333"/>
          <w:sz w:val="24"/>
          <w:szCs w:val="24"/>
        </w:rPr>
        <w:t>III</w:t>
      </w:r>
      <w:r>
        <w:rPr>
          <w:color w:val="333333"/>
          <w:sz w:val="24"/>
          <w:szCs w:val="24"/>
          <w:lang w:val="sr-Cyrl-RS"/>
        </w:rPr>
        <w:t xml:space="preserve"> спрат</w:t>
      </w:r>
      <w:r w:rsidR="00871AB8">
        <w:rPr>
          <w:color w:val="333333"/>
          <w:sz w:val="24"/>
          <w:szCs w:val="24"/>
          <w:lang w:val="sr-Cyrl-RS"/>
        </w:rPr>
        <w:t>.</w:t>
      </w:r>
    </w:p>
    <w:p w:rsidR="00871AB8" w:rsidRDefault="00871AB8" w:rsidP="000B0243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sr-Cyrl-RS"/>
        </w:rPr>
      </w:pPr>
    </w:p>
    <w:p w:rsidR="000B0243" w:rsidRPr="00D3129C" w:rsidRDefault="00871AB8" w:rsidP="000B0243">
      <w:pPr>
        <w:pStyle w:val="Normal1"/>
        <w:widowControl w:val="0"/>
        <w:contextualSpacing/>
        <w:jc w:val="both"/>
        <w:rPr>
          <w:b/>
          <w:sz w:val="28"/>
          <w:szCs w:val="28"/>
          <w:lang w:val="ru-RU"/>
        </w:rPr>
      </w:pPr>
      <w:r w:rsidRPr="00D3129C">
        <w:rPr>
          <w:b/>
          <w:sz w:val="28"/>
          <w:szCs w:val="28"/>
          <w:lang w:val="ru-RU"/>
        </w:rPr>
        <w:t>*Студенти који су добил</w:t>
      </w:r>
      <w:r w:rsidR="00A65AED" w:rsidRPr="00D3129C">
        <w:rPr>
          <w:b/>
          <w:sz w:val="28"/>
          <w:szCs w:val="28"/>
          <w:lang w:val="ru-RU"/>
        </w:rPr>
        <w:t xml:space="preserve">и стипендију у </w:t>
      </w:r>
      <w:r w:rsidR="006C2D8F">
        <w:rPr>
          <w:b/>
          <w:sz w:val="28"/>
          <w:szCs w:val="28"/>
          <w:lang w:val="ru-RU"/>
        </w:rPr>
        <w:t>Октобр</w:t>
      </w:r>
      <w:r w:rsidR="00D3129C" w:rsidRPr="00D3129C">
        <w:rPr>
          <w:b/>
          <w:sz w:val="28"/>
          <w:szCs w:val="28"/>
          <w:lang w:val="ru-RU"/>
        </w:rPr>
        <w:t>у</w:t>
      </w:r>
      <w:r w:rsidR="00A65AED" w:rsidRPr="00D3129C">
        <w:rPr>
          <w:b/>
          <w:sz w:val="28"/>
          <w:szCs w:val="28"/>
          <w:lang w:val="ru-RU"/>
        </w:rPr>
        <w:t xml:space="preserve"> 201</w:t>
      </w:r>
      <w:r w:rsidR="00D3129C" w:rsidRPr="00D3129C">
        <w:rPr>
          <w:b/>
          <w:sz w:val="28"/>
          <w:szCs w:val="28"/>
          <w:lang w:val="ru-RU"/>
        </w:rPr>
        <w:t>8</w:t>
      </w:r>
      <w:r w:rsidRPr="00D3129C">
        <w:rPr>
          <w:b/>
          <w:sz w:val="28"/>
          <w:szCs w:val="28"/>
          <w:lang w:val="ru-RU"/>
        </w:rPr>
        <w:t xml:space="preserve"> године немају право да конкуришу али имају право да остваре попуст од 30% на цену курса.</w:t>
      </w:r>
    </w:p>
    <w:p w:rsidR="00871AB8" w:rsidRPr="00D3129C" w:rsidRDefault="00871AB8" w:rsidP="000B0243">
      <w:pPr>
        <w:pStyle w:val="Normal1"/>
        <w:widowControl w:val="0"/>
        <w:contextualSpacing/>
        <w:jc w:val="both"/>
        <w:rPr>
          <w:b/>
          <w:sz w:val="28"/>
          <w:szCs w:val="28"/>
          <w:lang w:val="ru-RU"/>
        </w:rPr>
      </w:pPr>
      <w:r w:rsidRPr="00D3129C">
        <w:rPr>
          <w:b/>
          <w:sz w:val="28"/>
          <w:szCs w:val="28"/>
          <w:lang w:val="ru-RU"/>
        </w:rPr>
        <w:t>**Студенти се рангирају само са сво</w:t>
      </w:r>
      <w:r w:rsidR="00D3129C">
        <w:rPr>
          <w:b/>
          <w:sz w:val="28"/>
          <w:szCs w:val="28"/>
          <w:lang w:val="ru-RU"/>
        </w:rPr>
        <w:t>јом групацијом, конкуришу за 4,</w:t>
      </w:r>
      <w:r w:rsidRPr="00D3129C">
        <w:rPr>
          <w:b/>
          <w:sz w:val="28"/>
          <w:szCs w:val="28"/>
          <w:lang w:val="ru-RU"/>
        </w:rPr>
        <w:t xml:space="preserve">односно 3 стипендије. Другим речима спроводи се </w:t>
      </w:r>
      <w:r w:rsidR="00191973">
        <w:rPr>
          <w:b/>
          <w:sz w:val="28"/>
          <w:szCs w:val="28"/>
          <w:lang w:val="ru-RU"/>
        </w:rPr>
        <w:t>6</w:t>
      </w:r>
      <w:r w:rsidRPr="00D3129C">
        <w:rPr>
          <w:b/>
          <w:sz w:val="28"/>
          <w:szCs w:val="28"/>
          <w:lang w:val="ru-RU"/>
        </w:rPr>
        <w:t xml:space="preserve"> независних конкурса.</w:t>
      </w:r>
    </w:p>
    <w:p w:rsidR="00871AB8" w:rsidRPr="00D3129C" w:rsidRDefault="00522301" w:rsidP="00871AB8">
      <w:pPr>
        <w:pStyle w:val="Normal1"/>
        <w:widowControl w:val="0"/>
        <w:jc w:val="both"/>
        <w:rPr>
          <w:b/>
          <w:color w:val="333333"/>
          <w:sz w:val="28"/>
          <w:szCs w:val="28"/>
          <w:lang w:val="ru-RU"/>
        </w:rPr>
      </w:pPr>
      <w:r w:rsidRPr="00D3129C">
        <w:rPr>
          <w:b/>
          <w:color w:val="333333"/>
          <w:sz w:val="28"/>
          <w:szCs w:val="28"/>
          <w:lang w:val="ru-RU"/>
        </w:rPr>
        <w:t>**</w:t>
      </w:r>
      <w:r w:rsidR="00871AB8" w:rsidRPr="00D3129C">
        <w:rPr>
          <w:b/>
          <w:color w:val="333333"/>
          <w:sz w:val="28"/>
          <w:szCs w:val="28"/>
          <w:lang w:val="ru-RU"/>
        </w:rPr>
        <w:t>*Студенти</w:t>
      </w:r>
      <w:r w:rsidR="00871AB8" w:rsidRPr="00D3129C">
        <w:rPr>
          <w:b/>
          <w:color w:val="333333"/>
          <w:sz w:val="28"/>
          <w:szCs w:val="28"/>
          <w:lang w:val="sr-Cyrl-RS"/>
        </w:rPr>
        <w:t xml:space="preserve"> </w:t>
      </w:r>
      <w:r w:rsidR="00871AB8" w:rsidRPr="00D3129C">
        <w:rPr>
          <w:b/>
          <w:color w:val="333333"/>
          <w:sz w:val="28"/>
          <w:szCs w:val="28"/>
          <w:lang w:val="ru-RU"/>
        </w:rPr>
        <w:t>мастер</w:t>
      </w:r>
      <w:r w:rsidR="00871AB8" w:rsidRPr="00D3129C">
        <w:rPr>
          <w:b/>
          <w:color w:val="333333"/>
          <w:sz w:val="28"/>
          <w:szCs w:val="28"/>
          <w:lang w:val="sr-Cyrl-RS"/>
        </w:rPr>
        <w:t xml:space="preserve"> </w:t>
      </w:r>
      <w:r w:rsidR="00871AB8" w:rsidRPr="00D3129C">
        <w:rPr>
          <w:b/>
          <w:color w:val="333333"/>
          <w:sz w:val="28"/>
          <w:szCs w:val="28"/>
          <w:lang w:val="ru-RU"/>
        </w:rPr>
        <w:t>студија</w:t>
      </w:r>
      <w:r w:rsidR="00871AB8" w:rsidRPr="00D3129C">
        <w:rPr>
          <w:b/>
          <w:color w:val="333333"/>
          <w:sz w:val="28"/>
          <w:szCs w:val="28"/>
          <w:lang w:val="sr-Cyrl-RS"/>
        </w:rPr>
        <w:t xml:space="preserve"> </w:t>
      </w:r>
      <w:r w:rsidR="00871AB8" w:rsidRPr="00D3129C">
        <w:rPr>
          <w:b/>
          <w:color w:val="333333"/>
          <w:sz w:val="28"/>
          <w:szCs w:val="28"/>
          <w:lang w:val="ru-RU"/>
        </w:rPr>
        <w:t>се</w:t>
      </w:r>
      <w:r w:rsidR="00871AB8" w:rsidRPr="00D3129C">
        <w:rPr>
          <w:b/>
          <w:color w:val="333333"/>
          <w:sz w:val="28"/>
          <w:szCs w:val="28"/>
          <w:lang w:val="sr-Cyrl-RS"/>
        </w:rPr>
        <w:t xml:space="preserve"> </w:t>
      </w:r>
      <w:r w:rsidR="00871AB8" w:rsidRPr="00D3129C">
        <w:rPr>
          <w:b/>
          <w:color w:val="333333"/>
          <w:sz w:val="28"/>
          <w:szCs w:val="28"/>
          <w:lang w:val="ru-RU"/>
        </w:rPr>
        <w:t>рангирају са студентима основних студиј</w:t>
      </w:r>
      <w:r w:rsidR="00871AB8" w:rsidRPr="00D3129C">
        <w:rPr>
          <w:b/>
          <w:color w:val="333333"/>
          <w:sz w:val="28"/>
          <w:szCs w:val="28"/>
        </w:rPr>
        <w:t>a</w:t>
      </w:r>
      <w:r w:rsidR="00327359" w:rsidRPr="00D3129C">
        <w:rPr>
          <w:b/>
          <w:color w:val="333333"/>
          <w:sz w:val="28"/>
          <w:szCs w:val="28"/>
          <w:lang w:val="ru-RU"/>
        </w:rPr>
        <w:t>.</w:t>
      </w:r>
    </w:p>
    <w:p w:rsidR="00D3129C" w:rsidRDefault="00D3129C" w:rsidP="00AD05D7">
      <w:pPr>
        <w:widowControl w:val="0"/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</w:pPr>
    </w:p>
    <w:p w:rsidR="00A218D9" w:rsidRPr="00D3129C" w:rsidRDefault="00AD05D7" w:rsidP="00D3129C">
      <w:pPr>
        <w:widowControl w:val="0"/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</w:pP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Информације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сваког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радног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дана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од 12-17 часова у вези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услова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="00D3129C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К</w:t>
      </w:r>
      <w:r w:rsidRPr="00AD05D7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онкурса и пријаве</w:t>
      </w:r>
      <w:r w:rsidR="00984EA3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 xml:space="preserve"> на </w:t>
      </w:r>
      <w:r w:rsidR="00D3129C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К</w:t>
      </w:r>
      <w:r w:rsidR="00984EA3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 xml:space="preserve">онкурс 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на телефон Савеза студената Београда 06</w:t>
      </w:r>
      <w:r w:rsidR="00D86E58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9</w:t>
      </w:r>
      <w:r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 xml:space="preserve">/1749379 и на </w:t>
      </w:r>
      <w:r w:rsidR="00F35AC5">
        <w:fldChar w:fldCharType="begin"/>
      </w:r>
      <w:r w:rsidR="00F35AC5" w:rsidRPr="00060398">
        <w:rPr>
          <w:lang w:val="ru-RU"/>
        </w:rPr>
        <w:instrText xml:space="preserve"> </w:instrText>
      </w:r>
      <w:r w:rsidR="00F35AC5">
        <w:instrText>HYPERLINK</w:instrText>
      </w:r>
      <w:r w:rsidR="00F35AC5" w:rsidRPr="00060398">
        <w:rPr>
          <w:lang w:val="ru-RU"/>
        </w:rPr>
        <w:instrText xml:space="preserve"> "</w:instrText>
      </w:r>
      <w:r w:rsidR="00F35AC5">
        <w:instrText>mailto</w:instrText>
      </w:r>
      <w:r w:rsidR="00F35AC5" w:rsidRPr="00060398">
        <w:rPr>
          <w:lang w:val="ru-RU"/>
        </w:rPr>
        <w:instrText>:</w:instrText>
      </w:r>
      <w:r w:rsidR="00F35AC5">
        <w:instrText>loncar</w:instrText>
      </w:r>
      <w:r w:rsidR="00F35AC5" w:rsidRPr="00060398">
        <w:rPr>
          <w:lang w:val="ru-RU"/>
        </w:rPr>
        <w:instrText>.</w:instrText>
      </w:r>
      <w:r w:rsidR="00F35AC5">
        <w:instrText>ssb</w:instrText>
      </w:r>
      <w:r w:rsidR="00F35AC5" w:rsidRPr="00060398">
        <w:rPr>
          <w:lang w:val="ru-RU"/>
        </w:rPr>
        <w:instrText>@</w:instrText>
      </w:r>
      <w:r w:rsidR="00F35AC5">
        <w:instrText>gmail</w:instrText>
      </w:r>
      <w:r w:rsidR="00F35AC5" w:rsidRPr="00060398">
        <w:rPr>
          <w:lang w:val="ru-RU"/>
        </w:rPr>
        <w:instrText>.</w:instrText>
      </w:r>
      <w:r w:rsidR="00F35AC5">
        <w:instrText>com</w:instrText>
      </w:r>
      <w:r w:rsidR="00F35AC5" w:rsidRPr="00060398">
        <w:rPr>
          <w:lang w:val="ru-RU"/>
        </w:rPr>
        <w:instrText xml:space="preserve">" </w:instrText>
      </w:r>
      <w:r w:rsidR="00F35AC5">
        <w:fldChar w:fldCharType="separate"/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</w:rPr>
        <w:t>loncar</w:t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  <w:lang w:val="ru-RU"/>
        </w:rPr>
        <w:t>.</w:t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</w:rPr>
        <w:t>ssb</w:t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  <w:lang w:val="ru-RU"/>
        </w:rPr>
        <w:t>@</w:t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</w:rPr>
        <w:t>gmail</w:t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  <w:lang w:val="ru-RU"/>
        </w:rPr>
        <w:t>.</w:t>
      </w:r>
      <w:r w:rsidRPr="00AD05D7">
        <w:rPr>
          <w:rFonts w:ascii="Arial" w:hAnsi="Arial" w:cs="Arial"/>
          <w:b/>
          <w:color w:val="1155CC"/>
          <w:sz w:val="24"/>
          <w:szCs w:val="24"/>
          <w:u w:val="single"/>
        </w:rPr>
        <w:t>com</w:t>
      </w:r>
      <w:r w:rsidR="00F35AC5">
        <w:rPr>
          <w:rFonts w:ascii="Arial" w:hAnsi="Arial" w:cs="Arial"/>
          <w:b/>
          <w:color w:val="1155CC"/>
          <w:sz w:val="24"/>
          <w:szCs w:val="24"/>
          <w:u w:val="single"/>
        </w:rPr>
        <w:fldChar w:fldCharType="end"/>
      </w:r>
      <w:r>
        <w:rPr>
          <w:rFonts w:ascii="Arial" w:hAnsi="Arial" w:cs="Arial"/>
          <w:color w:val="000000"/>
          <w:lang w:val="ru-RU"/>
        </w:rPr>
        <w:t xml:space="preserve">. </w:t>
      </w:r>
      <w:r w:rsidR="00D3129C">
        <w:rPr>
          <w:rFonts w:ascii="Arial" w:hAnsi="Arial" w:cs="Arial"/>
          <w:color w:val="000000"/>
          <w:lang w:val="ru-RU"/>
        </w:rPr>
        <w:t>Информациј</w:t>
      </w:r>
      <w:r w:rsidR="00984EA3">
        <w:rPr>
          <w:rFonts w:ascii="Arial" w:hAnsi="Arial" w:cs="Arial"/>
          <w:color w:val="000000"/>
          <w:lang w:val="ru-RU"/>
        </w:rPr>
        <w:t>е за курсеве</w:t>
      </w:r>
      <w:r w:rsidR="00D3129C">
        <w:rPr>
          <w:rFonts w:ascii="Arial" w:hAnsi="Arial" w:cs="Arial"/>
          <w:color w:val="000000"/>
          <w:lang w:val="ru-RU"/>
        </w:rPr>
        <w:t xml:space="preserve"> језик</w:t>
      </w:r>
      <w:r w:rsidR="00984EA3">
        <w:rPr>
          <w:rFonts w:ascii="Arial" w:hAnsi="Arial" w:cs="Arial"/>
          <w:color w:val="000000"/>
          <w:lang w:val="ru-RU"/>
        </w:rPr>
        <w:t>а</w:t>
      </w:r>
      <w:r w:rsidR="00D3129C">
        <w:rPr>
          <w:rFonts w:ascii="Arial" w:hAnsi="Arial" w:cs="Arial"/>
          <w:color w:val="000000"/>
          <w:lang w:val="ru-RU"/>
        </w:rPr>
        <w:t>, локац</w:t>
      </w:r>
      <w:r w:rsidR="00984EA3">
        <w:rPr>
          <w:rFonts w:ascii="Arial" w:hAnsi="Arial" w:cs="Arial"/>
          <w:color w:val="000000"/>
          <w:lang w:val="ru-RU"/>
        </w:rPr>
        <w:t xml:space="preserve">ије одржавања наставе и термине, </w:t>
      </w:r>
      <w:r>
        <w:rPr>
          <w:rFonts w:ascii="Arial" w:hAnsi="Arial" w:cs="Arial"/>
          <w:color w:val="000000"/>
          <w:lang w:val="ru-RU"/>
        </w:rPr>
        <w:t>контактирајте телефон школе Контекст</w:t>
      </w:r>
      <w:r w:rsidR="00732F61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065/6565700 или посетите с</w:t>
      </w:r>
      <w:r w:rsidR="00D3129C">
        <w:rPr>
          <w:rFonts w:ascii="Arial" w:hAnsi="Arial" w:cs="Arial"/>
          <w:color w:val="000000"/>
          <w:lang w:val="ru-RU"/>
        </w:rPr>
        <w:t xml:space="preserve">ајт </w:t>
      </w:r>
      <w:hyperlink r:id="rId6" w:history="1">
        <w:r w:rsidRPr="00AD05D7">
          <w:rPr>
            <w:rFonts w:ascii="Arial" w:hAnsi="Arial" w:cs="Arial"/>
            <w:color w:val="2260AA"/>
            <w:sz w:val="24"/>
            <w:szCs w:val="24"/>
            <w:highlight w:val="white"/>
          </w:rPr>
          <w:t>www</w:t>
        </w:r>
        <w:r w:rsidRPr="00AD05D7">
          <w:rPr>
            <w:rFonts w:ascii="Arial" w:hAnsi="Arial" w:cs="Arial"/>
            <w:color w:val="2260AA"/>
            <w:sz w:val="24"/>
            <w:szCs w:val="24"/>
            <w:highlight w:val="white"/>
            <w:lang w:val="ru-RU"/>
          </w:rPr>
          <w:t>.</w:t>
        </w:r>
        <w:proofErr w:type="spellStart"/>
        <w:r w:rsidRPr="00AD05D7">
          <w:rPr>
            <w:rFonts w:ascii="Arial" w:hAnsi="Arial" w:cs="Arial"/>
            <w:color w:val="2260AA"/>
            <w:sz w:val="24"/>
            <w:szCs w:val="24"/>
            <w:highlight w:val="white"/>
          </w:rPr>
          <w:t>kontext</w:t>
        </w:r>
        <w:proofErr w:type="spellEnd"/>
        <w:r w:rsidRPr="00AD05D7">
          <w:rPr>
            <w:rFonts w:ascii="Arial" w:hAnsi="Arial" w:cs="Arial"/>
            <w:color w:val="2260AA"/>
            <w:sz w:val="24"/>
            <w:szCs w:val="24"/>
            <w:highlight w:val="white"/>
            <w:lang w:val="ru-RU"/>
          </w:rPr>
          <w:t>.</w:t>
        </w:r>
        <w:proofErr w:type="spellStart"/>
        <w:r w:rsidRPr="00AD05D7">
          <w:rPr>
            <w:rFonts w:ascii="Arial" w:hAnsi="Arial" w:cs="Arial"/>
            <w:color w:val="2260AA"/>
            <w:sz w:val="24"/>
            <w:szCs w:val="24"/>
            <w:highlight w:val="white"/>
          </w:rPr>
          <w:t>edu</w:t>
        </w:r>
        <w:proofErr w:type="spellEnd"/>
        <w:r w:rsidRPr="00AD05D7">
          <w:rPr>
            <w:rFonts w:ascii="Arial" w:hAnsi="Arial" w:cs="Arial"/>
            <w:color w:val="2260AA"/>
            <w:sz w:val="24"/>
            <w:szCs w:val="24"/>
            <w:highlight w:val="white"/>
            <w:lang w:val="ru-RU"/>
          </w:rPr>
          <w:t>.</w:t>
        </w:r>
        <w:proofErr w:type="spellStart"/>
        <w:r w:rsidRPr="00AD05D7">
          <w:rPr>
            <w:rFonts w:ascii="Arial" w:hAnsi="Arial" w:cs="Arial"/>
            <w:color w:val="2260AA"/>
            <w:sz w:val="24"/>
            <w:szCs w:val="24"/>
            <w:highlight w:val="white"/>
          </w:rPr>
          <w:t>rs</w:t>
        </w:r>
        <w:proofErr w:type="spellEnd"/>
      </w:hyperlink>
      <w:r>
        <w:rPr>
          <w:rFonts w:ascii="Arial" w:hAnsi="Arial" w:cs="Arial"/>
          <w:color w:val="000000"/>
          <w:lang w:val="ru-RU"/>
        </w:rPr>
        <w:t>.</w:t>
      </w:r>
    </w:p>
    <w:sectPr w:rsidR="00A218D9" w:rsidRPr="00D3129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A85"/>
    <w:multiLevelType w:val="multilevel"/>
    <w:tmpl w:val="68E22000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1">
    <w:nsid w:val="2A786D27"/>
    <w:multiLevelType w:val="multilevel"/>
    <w:tmpl w:val="17AC6D5E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2">
    <w:nsid w:val="38637C12"/>
    <w:multiLevelType w:val="multilevel"/>
    <w:tmpl w:val="D5B050A8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3">
    <w:nsid w:val="4512074F"/>
    <w:multiLevelType w:val="multilevel"/>
    <w:tmpl w:val="A73E75B2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4">
    <w:nsid w:val="45C83E74"/>
    <w:multiLevelType w:val="multilevel"/>
    <w:tmpl w:val="679669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</w:abstractNum>
  <w:abstractNum w:abstractNumId="5">
    <w:nsid w:val="4B054131"/>
    <w:multiLevelType w:val="multilevel"/>
    <w:tmpl w:val="D5B050A8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6">
    <w:nsid w:val="691C174C"/>
    <w:multiLevelType w:val="multilevel"/>
    <w:tmpl w:val="D5B050A8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DF"/>
    <w:rsid w:val="00035190"/>
    <w:rsid w:val="00060398"/>
    <w:rsid w:val="000A7103"/>
    <w:rsid w:val="000B0243"/>
    <w:rsid w:val="000F376A"/>
    <w:rsid w:val="000F69A7"/>
    <w:rsid w:val="001771DD"/>
    <w:rsid w:val="0018274B"/>
    <w:rsid w:val="00191973"/>
    <w:rsid w:val="00313BB5"/>
    <w:rsid w:val="00327359"/>
    <w:rsid w:val="00522301"/>
    <w:rsid w:val="005769EC"/>
    <w:rsid w:val="005D3CDF"/>
    <w:rsid w:val="005F1519"/>
    <w:rsid w:val="005F5722"/>
    <w:rsid w:val="006C2D8F"/>
    <w:rsid w:val="00732F61"/>
    <w:rsid w:val="007525DB"/>
    <w:rsid w:val="00835170"/>
    <w:rsid w:val="0084623B"/>
    <w:rsid w:val="00871AB8"/>
    <w:rsid w:val="008D5CBC"/>
    <w:rsid w:val="009531CE"/>
    <w:rsid w:val="00984EA3"/>
    <w:rsid w:val="009C6FAE"/>
    <w:rsid w:val="00A218D9"/>
    <w:rsid w:val="00A65AED"/>
    <w:rsid w:val="00AD05D7"/>
    <w:rsid w:val="00B24A6A"/>
    <w:rsid w:val="00C428C9"/>
    <w:rsid w:val="00C6543A"/>
    <w:rsid w:val="00D3129C"/>
    <w:rsid w:val="00D33C56"/>
    <w:rsid w:val="00D57984"/>
    <w:rsid w:val="00D86E58"/>
    <w:rsid w:val="00DC0E9D"/>
    <w:rsid w:val="00E00C50"/>
    <w:rsid w:val="00E51E5D"/>
    <w:rsid w:val="00F35AC5"/>
    <w:rsid w:val="00F921CD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CDF"/>
    <w:rPr>
      <w:rFonts w:cs="Times New Roman"/>
      <w:color w:val="0563C1" w:themeColor="hyperlink"/>
      <w:u w:val="single"/>
    </w:rPr>
  </w:style>
  <w:style w:type="paragraph" w:customStyle="1" w:styleId="Normal1">
    <w:name w:val="Normal1"/>
    <w:rsid w:val="005D3CDF"/>
    <w:pPr>
      <w:spacing w:after="0" w:line="276" w:lineRule="auto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CDF"/>
    <w:rPr>
      <w:rFonts w:cs="Times New Roman"/>
      <w:color w:val="0563C1" w:themeColor="hyperlink"/>
      <w:u w:val="single"/>
    </w:rPr>
  </w:style>
  <w:style w:type="paragraph" w:customStyle="1" w:styleId="Normal1">
    <w:name w:val="Normal1"/>
    <w:rsid w:val="005D3CDF"/>
    <w:pPr>
      <w:spacing w:after="0"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text.edu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Gromovic</dc:creator>
  <cp:lastModifiedBy>Zorka</cp:lastModifiedBy>
  <cp:revision>2</cp:revision>
  <dcterms:created xsi:type="dcterms:W3CDTF">2019-02-26T13:19:00Z</dcterms:created>
  <dcterms:modified xsi:type="dcterms:W3CDTF">2019-02-26T13:19:00Z</dcterms:modified>
</cp:coreProperties>
</file>